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42" w:rsidRDefault="00AB6E42" w:rsidP="00AB6E4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B6E42" w:rsidRDefault="008A3460" w:rsidP="00AB6E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61D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CC9E3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5227" cy="871620"/>
            <wp:effectExtent l="0" t="0" r="0" b="508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27" cy="8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E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Notice of Race</w:t>
      </w:r>
    </w:p>
    <w:p w:rsidR="004A2B11" w:rsidRDefault="004A2B11" w:rsidP="00AB6E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B6E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T</w:t>
      </w:r>
      <w:r w:rsidR="00AB6E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he </w:t>
      </w:r>
      <w:proofErr w:type="spellStart"/>
      <w:r w:rsidR="00AB6E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Donzo</w:t>
      </w:r>
      <w:proofErr w:type="spellEnd"/>
      <w:r w:rsidR="00AB6E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Wednesday Night Series</w:t>
      </w:r>
    </w:p>
    <w:p w:rsidR="00AB6E42" w:rsidRPr="00AB6E42" w:rsidRDefault="00AB6E42" w:rsidP="00AB6E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May 16</w:t>
      </w:r>
      <w:r w:rsidRPr="00AB6E4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September 5</w:t>
      </w:r>
      <w:r w:rsidRPr="00AB6E4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, 2018</w:t>
      </w:r>
    </w:p>
    <w:p w:rsidR="004A2B11" w:rsidRDefault="004A2B11" w:rsidP="00661D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E42">
        <w:rPr>
          <w:rFonts w:ascii="Times New Roman" w:hAnsi="Times New Roman" w:cs="Times New Roman"/>
          <w:color w:val="000000"/>
          <w:sz w:val="28"/>
          <w:szCs w:val="28"/>
        </w:rPr>
        <w:t xml:space="preserve">The Mystic River </w:t>
      </w:r>
      <w:proofErr w:type="spellStart"/>
      <w:r w:rsidRPr="00AB6E42">
        <w:rPr>
          <w:rFonts w:ascii="Times New Roman" w:hAnsi="Times New Roman" w:cs="Times New Roman"/>
          <w:color w:val="000000"/>
          <w:sz w:val="28"/>
          <w:szCs w:val="28"/>
        </w:rPr>
        <w:t>Mudhead</w:t>
      </w:r>
      <w:proofErr w:type="spellEnd"/>
      <w:r w:rsidRPr="00AB6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D9E" w:rsidRPr="00AB6E42">
        <w:rPr>
          <w:rFonts w:ascii="Times New Roman" w:hAnsi="Times New Roman" w:cs="Times New Roman"/>
          <w:color w:val="000000"/>
          <w:sz w:val="28"/>
          <w:szCs w:val="28"/>
        </w:rPr>
        <w:t>Sailing Association</w:t>
      </w:r>
      <w:r w:rsidRPr="00AB6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E42">
        <w:rPr>
          <w:rFonts w:ascii="Times New Roman" w:hAnsi="Times New Roman" w:cs="Times New Roman"/>
          <w:color w:val="000000"/>
          <w:sz w:val="28"/>
          <w:szCs w:val="28"/>
        </w:rPr>
        <w:t>is the Organizing Authority</w:t>
      </w:r>
    </w:p>
    <w:p w:rsidR="00AB6E42" w:rsidRPr="00AB6E42" w:rsidRDefault="00AB6E42" w:rsidP="00661D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5B52" w:rsidRPr="00661DD8" w:rsidRDefault="00125B52" w:rsidP="00DD0858">
      <w:pPr>
        <w:pStyle w:val="Heading1"/>
        <w:numPr>
          <w:ilvl w:val="0"/>
          <w:numId w:val="6"/>
        </w:numPr>
        <w:spacing w:line="240" w:lineRule="auto"/>
        <w:rPr>
          <w:rFonts w:cs="Times New Roman"/>
          <w:sz w:val="22"/>
          <w:szCs w:val="22"/>
        </w:rPr>
      </w:pPr>
      <w:r w:rsidRPr="00661DD8">
        <w:rPr>
          <w:rFonts w:cs="Times New Roman"/>
          <w:sz w:val="22"/>
          <w:szCs w:val="22"/>
        </w:rPr>
        <w:t>RULES</w:t>
      </w:r>
    </w:p>
    <w:p w:rsidR="00122D39" w:rsidRPr="00661DD8" w:rsidRDefault="00825D9E" w:rsidP="00451B8D">
      <w:pPr>
        <w:pStyle w:val="Heading2"/>
      </w:pPr>
      <w:r w:rsidRPr="00661DD8">
        <w:t>The S</w:t>
      </w:r>
      <w:r w:rsidR="00125B52" w:rsidRPr="00661DD8">
        <w:t xml:space="preserve">eries will be governed </w:t>
      </w:r>
      <w:r w:rsidR="0083405A" w:rsidRPr="00661DD8">
        <w:t>by The Racing Rules of Sailing.</w:t>
      </w:r>
    </w:p>
    <w:p w:rsidR="00654300" w:rsidRPr="00661DD8" w:rsidRDefault="0083405A" w:rsidP="00DD0858">
      <w:pPr>
        <w:pStyle w:val="Heading1"/>
        <w:numPr>
          <w:ilvl w:val="0"/>
          <w:numId w:val="6"/>
        </w:numPr>
        <w:spacing w:line="240" w:lineRule="auto"/>
        <w:rPr>
          <w:rFonts w:cs="Times New Roman"/>
          <w:sz w:val="22"/>
          <w:szCs w:val="22"/>
        </w:rPr>
      </w:pPr>
      <w:r w:rsidRPr="00661DD8">
        <w:rPr>
          <w:rFonts w:cs="Times New Roman"/>
          <w:sz w:val="22"/>
          <w:szCs w:val="22"/>
        </w:rPr>
        <w:t>ELIGIBILITY AND ENTRY</w:t>
      </w:r>
    </w:p>
    <w:p w:rsidR="00122D39" w:rsidRPr="00661DD8" w:rsidRDefault="00125B52" w:rsidP="00451B8D">
      <w:pPr>
        <w:pStyle w:val="Heading2"/>
      </w:pPr>
      <w:r w:rsidRPr="00661DD8">
        <w:t>The Series is open to spinnaker and non</w:t>
      </w:r>
      <w:r w:rsidR="0083405A" w:rsidRPr="00661DD8">
        <w:t>-</w:t>
      </w:r>
      <w:r w:rsidRPr="00661DD8">
        <w:t>spinnaker</w:t>
      </w:r>
      <w:r w:rsidR="00654300" w:rsidRPr="00661DD8">
        <w:t xml:space="preserve"> </w:t>
      </w:r>
      <w:proofErr w:type="spellStart"/>
      <w:r w:rsidR="00654300" w:rsidRPr="00661DD8">
        <w:t>monohulls</w:t>
      </w:r>
      <w:proofErr w:type="spellEnd"/>
      <w:r w:rsidR="00654300" w:rsidRPr="00661DD8">
        <w:t>.</w:t>
      </w:r>
      <w:r w:rsidRPr="00661DD8">
        <w:t xml:space="preserve"> </w:t>
      </w:r>
    </w:p>
    <w:p w:rsidR="00204A11" w:rsidRPr="00661DD8" w:rsidRDefault="00125B52" w:rsidP="00451B8D">
      <w:pPr>
        <w:pStyle w:val="Heading2"/>
      </w:pPr>
      <w:r w:rsidRPr="00661DD8">
        <w:t>All entrants must be members of MRMSA.</w:t>
      </w:r>
    </w:p>
    <w:p w:rsidR="00204A11" w:rsidRPr="00661DD8" w:rsidRDefault="00B80CFA" w:rsidP="00451B8D">
      <w:pPr>
        <w:pStyle w:val="Heading2"/>
      </w:pPr>
      <w:r w:rsidRPr="00661DD8">
        <w:t xml:space="preserve">Each entrant shall hold adequate insurance, including third-party liability insurance.  </w:t>
      </w:r>
    </w:p>
    <w:p w:rsidR="00261155" w:rsidRDefault="00DD0858" w:rsidP="00451B8D">
      <w:pPr>
        <w:pStyle w:val="Heading2"/>
      </w:pPr>
      <w:r>
        <w:t>Registration and payment is on</w:t>
      </w:r>
      <w:r w:rsidR="00451B8D">
        <w:t xml:space="preserve">line through the </w:t>
      </w:r>
      <w:proofErr w:type="spellStart"/>
      <w:r w:rsidR="00451B8D">
        <w:t>YachtScoring</w:t>
      </w:r>
      <w:proofErr w:type="spellEnd"/>
      <w:r w:rsidR="00451B8D">
        <w:t xml:space="preserve"> link</w:t>
      </w:r>
      <w:r>
        <w:t xml:space="preserve"> </w:t>
      </w:r>
      <w:r w:rsidR="00451B8D">
        <w:t xml:space="preserve">at </w:t>
      </w:r>
      <w:hyperlink r:id="rId6" w:history="1">
        <w:r w:rsidR="00451B8D">
          <w:rPr>
            <w:rStyle w:val="Hyperlink"/>
          </w:rPr>
          <w:t>www.mudhead.org</w:t>
        </w:r>
      </w:hyperlink>
      <w:r w:rsidR="00451B8D">
        <w:t xml:space="preserve"> or mail </w:t>
      </w:r>
      <w:r w:rsidR="00825D9E" w:rsidRPr="00661DD8">
        <w:t xml:space="preserve">completed </w:t>
      </w:r>
      <w:r w:rsidR="00DF700C" w:rsidRPr="00661DD8">
        <w:t>entry</w:t>
      </w:r>
      <w:r w:rsidR="00451B8D">
        <w:t xml:space="preserve"> form</w:t>
      </w:r>
      <w:r w:rsidR="00DF700C" w:rsidRPr="00661DD8">
        <w:t>,</w:t>
      </w:r>
      <w:r w:rsidR="00122D39" w:rsidRPr="00661DD8">
        <w:t xml:space="preserve"> </w:t>
      </w:r>
      <w:r w:rsidR="00DF700C" w:rsidRPr="00661DD8">
        <w:t>fee and waiver</w:t>
      </w:r>
      <w:r w:rsidR="00125B52" w:rsidRPr="00661DD8">
        <w:t xml:space="preserve"> </w:t>
      </w:r>
      <w:r w:rsidR="00451B8D">
        <w:t xml:space="preserve">(available at </w:t>
      </w:r>
      <w:hyperlink r:id="rId7" w:history="1">
        <w:r w:rsidR="00451B8D">
          <w:rPr>
            <w:rStyle w:val="Hyperlink"/>
          </w:rPr>
          <w:t>www.mudhead.org</w:t>
        </w:r>
      </w:hyperlink>
      <w:r w:rsidR="00451B8D">
        <w:t xml:space="preserve">) </w:t>
      </w:r>
      <w:r w:rsidR="00125B52" w:rsidRPr="00661DD8">
        <w:t>to:</w:t>
      </w:r>
      <w:r w:rsidR="00451B8D">
        <w:t xml:space="preserve"> </w:t>
      </w:r>
      <w:r w:rsidR="00125B52" w:rsidRPr="00451B8D">
        <w:rPr>
          <w:b/>
        </w:rPr>
        <w:t xml:space="preserve">The </w:t>
      </w:r>
      <w:proofErr w:type="spellStart"/>
      <w:r w:rsidR="00125B52" w:rsidRPr="00451B8D">
        <w:rPr>
          <w:b/>
        </w:rPr>
        <w:t>Donzo</w:t>
      </w:r>
      <w:proofErr w:type="spellEnd"/>
      <w:r w:rsidR="00125B52" w:rsidRPr="00451B8D">
        <w:rPr>
          <w:b/>
        </w:rPr>
        <w:t xml:space="preserve"> WNRS, PO Box 117, West Mystic, CT 06388</w:t>
      </w:r>
      <w:r w:rsidR="00125B52" w:rsidRPr="00661DD8">
        <w:t>.</w:t>
      </w:r>
      <w:r w:rsidR="00122D39" w:rsidRPr="00661DD8">
        <w:t xml:space="preserve">  </w:t>
      </w:r>
    </w:p>
    <w:p w:rsidR="00125B52" w:rsidRPr="00661DD8" w:rsidRDefault="00122D39" w:rsidP="00451B8D">
      <w:pPr>
        <w:pStyle w:val="Heading2"/>
      </w:pPr>
      <w:r w:rsidRPr="00661DD8">
        <w:t>All fees and forms must be on file by noon Tuesday prior to racing</w:t>
      </w:r>
      <w:r w:rsidR="00CE78F2" w:rsidRPr="00661DD8">
        <w:t>.</w:t>
      </w:r>
      <w:r w:rsidRPr="00661DD8">
        <w:t xml:space="preserve"> </w:t>
      </w:r>
      <w:r w:rsidR="00CE78F2" w:rsidRPr="00661DD8">
        <w:t xml:space="preserve"> </w:t>
      </w:r>
    </w:p>
    <w:p w:rsidR="00125B52" w:rsidRPr="00661DD8" w:rsidRDefault="00125B52" w:rsidP="00DD0858">
      <w:pPr>
        <w:pStyle w:val="Heading1"/>
        <w:numPr>
          <w:ilvl w:val="0"/>
          <w:numId w:val="6"/>
        </w:numPr>
        <w:spacing w:line="240" w:lineRule="auto"/>
        <w:rPr>
          <w:rFonts w:cs="Times New Roman"/>
          <w:sz w:val="22"/>
          <w:szCs w:val="22"/>
        </w:rPr>
      </w:pPr>
      <w:r w:rsidRPr="00661DD8">
        <w:rPr>
          <w:rFonts w:cs="Times New Roman"/>
          <w:sz w:val="22"/>
          <w:szCs w:val="22"/>
        </w:rPr>
        <w:t xml:space="preserve">FEES </w:t>
      </w:r>
    </w:p>
    <w:p w:rsidR="00122D39" w:rsidRPr="00661DD8" w:rsidRDefault="00125B52" w:rsidP="00451B8D">
      <w:pPr>
        <w:pStyle w:val="Heading2"/>
      </w:pPr>
      <w:r w:rsidRPr="00661DD8">
        <w:t>The entry fee is $200</w:t>
      </w:r>
      <w:r w:rsidR="00DF700C" w:rsidRPr="00661DD8">
        <w:t>.00</w:t>
      </w:r>
      <w:r w:rsidRPr="00661DD8">
        <w:t xml:space="preserve"> per boat for the </w:t>
      </w:r>
      <w:r w:rsidR="00825D9E" w:rsidRPr="00661DD8">
        <w:t>E</w:t>
      </w:r>
      <w:r w:rsidR="00122D39" w:rsidRPr="00661DD8">
        <w:t>ntire</w:t>
      </w:r>
      <w:r w:rsidR="00825D9E" w:rsidRPr="00661DD8">
        <w:t xml:space="preserve"> Series. Individual Spring or Summer</w:t>
      </w:r>
      <w:r w:rsidR="00417E96" w:rsidRPr="00661DD8">
        <w:t xml:space="preserve"> S</w:t>
      </w:r>
      <w:r w:rsidRPr="00661DD8">
        <w:t>eries is $100</w:t>
      </w:r>
      <w:r w:rsidR="000B5FA4" w:rsidRPr="00661DD8">
        <w:t xml:space="preserve"> per</w:t>
      </w:r>
      <w:r w:rsidR="00825D9E" w:rsidRPr="00661DD8">
        <w:t>.</w:t>
      </w:r>
    </w:p>
    <w:p w:rsidR="0083405A" w:rsidRPr="00661DD8" w:rsidRDefault="0083405A" w:rsidP="00DD0858">
      <w:pPr>
        <w:pStyle w:val="Heading1"/>
        <w:numPr>
          <w:ilvl w:val="0"/>
          <w:numId w:val="6"/>
        </w:numPr>
        <w:spacing w:line="240" w:lineRule="auto"/>
        <w:rPr>
          <w:rFonts w:cs="Times New Roman"/>
          <w:sz w:val="22"/>
          <w:szCs w:val="22"/>
        </w:rPr>
      </w:pPr>
      <w:r w:rsidRPr="00661DD8">
        <w:rPr>
          <w:rFonts w:cs="Times New Roman"/>
          <w:sz w:val="22"/>
          <w:szCs w:val="22"/>
        </w:rPr>
        <w:t>SCHEDULE</w:t>
      </w:r>
    </w:p>
    <w:p w:rsidR="00AB6E42" w:rsidRDefault="006A69DB" w:rsidP="00451B8D">
      <w:pPr>
        <w:pStyle w:val="Heading2"/>
      </w:pPr>
      <w:r>
        <w:t>16</w:t>
      </w:r>
      <w:r w:rsidR="00122D39" w:rsidRPr="00661DD8">
        <w:t xml:space="preserve"> races are scheduled </w:t>
      </w:r>
      <w:r w:rsidR="00825D9E" w:rsidRPr="00661DD8">
        <w:t>for the E</w:t>
      </w:r>
      <w:r w:rsidR="00360E51" w:rsidRPr="00661DD8">
        <w:t>ntire</w:t>
      </w:r>
      <w:r w:rsidR="00417E96" w:rsidRPr="00661DD8">
        <w:t xml:space="preserve"> </w:t>
      </w:r>
      <w:r w:rsidR="00122D39" w:rsidRPr="00661DD8">
        <w:t xml:space="preserve">Series.  </w:t>
      </w:r>
      <w:r w:rsidR="00125B52" w:rsidRPr="00661DD8">
        <w:t xml:space="preserve">Registration </w:t>
      </w:r>
      <w:r w:rsidR="00C93CD8" w:rsidRPr="00661DD8">
        <w:t>ope</w:t>
      </w:r>
      <w:r w:rsidR="00125B52" w:rsidRPr="00661DD8">
        <w:t xml:space="preserve">ns </w:t>
      </w:r>
      <w:r w:rsidR="00AE1894">
        <w:t>April 1</w:t>
      </w:r>
      <w:r w:rsidR="00AE1894" w:rsidRPr="00AE1894">
        <w:rPr>
          <w:vertAlign w:val="superscript"/>
        </w:rPr>
        <w:t>st</w:t>
      </w:r>
      <w:r w:rsidR="00125B52" w:rsidRPr="00661DD8">
        <w:t>.</w:t>
      </w:r>
      <w:r w:rsidR="00AE1894">
        <w:t xml:space="preserve">  Practice Races</w:t>
      </w:r>
      <w:r>
        <w:t xml:space="preserve"> - May 16</w:t>
      </w:r>
      <w:r w:rsidR="00360E51" w:rsidRPr="00661DD8">
        <w:rPr>
          <w:vertAlign w:val="superscript"/>
        </w:rPr>
        <w:t>th</w:t>
      </w:r>
      <w:r w:rsidR="00AE1894">
        <w:t>.</w:t>
      </w:r>
      <w:r w:rsidR="00AB6E42">
        <w:t xml:space="preserve">  </w:t>
      </w:r>
    </w:p>
    <w:p w:rsidR="00AB6E42" w:rsidRDefault="006A69DB" w:rsidP="00451B8D">
      <w:pPr>
        <w:pStyle w:val="Heading2"/>
      </w:pPr>
      <w:r>
        <w:t>Spring Series runs from May 23</w:t>
      </w:r>
      <w:r w:rsidRPr="006A69DB">
        <w:rPr>
          <w:vertAlign w:val="superscript"/>
        </w:rPr>
        <w:t>rd</w:t>
      </w:r>
      <w:r w:rsidR="00417E96" w:rsidRPr="00661DD8">
        <w:t xml:space="preserve"> </w:t>
      </w:r>
      <w:r w:rsidR="00825D9E" w:rsidRPr="00661DD8">
        <w:t>through</w:t>
      </w:r>
      <w:r w:rsidR="00AB6E42">
        <w:t xml:space="preserve"> July 3</w:t>
      </w:r>
      <w:r w:rsidR="00AB6E42">
        <w:rPr>
          <w:vertAlign w:val="superscript"/>
        </w:rPr>
        <w:t>rd</w:t>
      </w:r>
      <w:r w:rsidR="000B5FA4" w:rsidRPr="00661DD8">
        <w:t xml:space="preserve">. </w:t>
      </w:r>
      <w:r w:rsidR="00825D9E" w:rsidRPr="00661DD8">
        <w:t xml:space="preserve"> </w:t>
      </w:r>
    </w:p>
    <w:p w:rsidR="00AB6E42" w:rsidRPr="00AB6E42" w:rsidRDefault="00AB6E42" w:rsidP="00451B8D">
      <w:pPr>
        <w:pStyle w:val="Heading2"/>
      </w:pPr>
      <w:r w:rsidRPr="00451B8D">
        <w:rPr>
          <w:b/>
        </w:rPr>
        <w:t>NOTE:</w:t>
      </w:r>
      <w:r>
        <w:t xml:space="preserve"> Due to the July 4</w:t>
      </w:r>
      <w:r w:rsidRPr="00AB6E42">
        <w:rPr>
          <w:vertAlign w:val="superscript"/>
        </w:rPr>
        <w:t>th</w:t>
      </w:r>
      <w:r>
        <w:t xml:space="preserve"> holiday, racing </w:t>
      </w:r>
      <w:r w:rsidR="008A3460">
        <w:t>that week is scheduled</w:t>
      </w:r>
      <w:r>
        <w:t xml:space="preserve"> on </w:t>
      </w:r>
      <w:r w:rsidRPr="00451B8D">
        <w:rPr>
          <w:b/>
        </w:rPr>
        <w:t>Tuesday, July 3</w:t>
      </w:r>
      <w:r w:rsidRPr="00451B8D">
        <w:rPr>
          <w:b/>
          <w:vertAlign w:val="superscript"/>
        </w:rPr>
        <w:t>rd</w:t>
      </w:r>
      <w:r>
        <w:t>.  The Midseason Party will take place at Mystic Shipyard following the July 3</w:t>
      </w:r>
      <w:r w:rsidRPr="00AB6E42">
        <w:rPr>
          <w:vertAlign w:val="superscript"/>
        </w:rPr>
        <w:t>rd</w:t>
      </w:r>
      <w:r>
        <w:t xml:space="preserve"> race.</w:t>
      </w:r>
    </w:p>
    <w:p w:rsidR="0083405A" w:rsidRPr="00661DD8" w:rsidRDefault="00417E96" w:rsidP="00451B8D">
      <w:pPr>
        <w:pStyle w:val="Heading2"/>
      </w:pPr>
      <w:r w:rsidRPr="00661DD8">
        <w:t>Summer Series r</w:t>
      </w:r>
      <w:r w:rsidR="00AB6E42">
        <w:t>uns from July 11</w:t>
      </w:r>
      <w:r w:rsidR="00DF700C" w:rsidRPr="00661DD8">
        <w:rPr>
          <w:vertAlign w:val="superscript"/>
        </w:rPr>
        <w:t>th</w:t>
      </w:r>
      <w:r w:rsidR="00AB6E42">
        <w:t xml:space="preserve"> through Sept</w:t>
      </w:r>
      <w:r w:rsidR="006A69DB">
        <w:t>.</w:t>
      </w:r>
      <w:r w:rsidR="00AB6E42">
        <w:t xml:space="preserve"> 5</w:t>
      </w:r>
      <w:r w:rsidR="000D735C" w:rsidRPr="00661DD8">
        <w:rPr>
          <w:vertAlign w:val="superscript"/>
        </w:rPr>
        <w:t>th</w:t>
      </w:r>
      <w:r w:rsidRPr="00661DD8">
        <w:t>.</w:t>
      </w:r>
    </w:p>
    <w:p w:rsidR="0083405A" w:rsidRPr="00661DD8" w:rsidRDefault="00417E96" w:rsidP="00451B8D">
      <w:pPr>
        <w:pStyle w:val="Heading2"/>
      </w:pPr>
      <w:r w:rsidRPr="00661DD8">
        <w:t>T</w:t>
      </w:r>
      <w:r w:rsidR="00825D9E" w:rsidRPr="00661DD8">
        <w:t>he First W</w:t>
      </w:r>
      <w:r w:rsidR="00125B52" w:rsidRPr="00661DD8">
        <w:t>a</w:t>
      </w:r>
      <w:r w:rsidR="00B23D40" w:rsidRPr="00661DD8">
        <w:t>rning S</w:t>
      </w:r>
      <w:r w:rsidR="0083405A" w:rsidRPr="00661DD8">
        <w:t xml:space="preserve">ignal </w:t>
      </w:r>
      <w:r w:rsidR="00B23D40" w:rsidRPr="00661DD8">
        <w:t>is</w:t>
      </w:r>
      <w:r w:rsidR="0083405A" w:rsidRPr="00661DD8">
        <w:t xml:space="preserve"> </w:t>
      </w:r>
      <w:r w:rsidR="00451B8D">
        <w:t xml:space="preserve">scheduled for </w:t>
      </w:r>
      <w:r w:rsidR="0083405A" w:rsidRPr="00661DD8">
        <w:t>1755</w:t>
      </w:r>
      <w:r w:rsidR="00B23D40" w:rsidRPr="00661DD8">
        <w:t xml:space="preserve">. </w:t>
      </w:r>
    </w:p>
    <w:p w:rsidR="0083405A" w:rsidRPr="00661DD8" w:rsidRDefault="00125B52" w:rsidP="00DD0858">
      <w:pPr>
        <w:pStyle w:val="Heading1"/>
        <w:numPr>
          <w:ilvl w:val="0"/>
          <w:numId w:val="6"/>
        </w:numPr>
        <w:spacing w:line="240" w:lineRule="auto"/>
        <w:rPr>
          <w:rFonts w:cs="Times New Roman"/>
          <w:sz w:val="22"/>
          <w:szCs w:val="22"/>
        </w:rPr>
      </w:pPr>
      <w:r w:rsidRPr="00661DD8">
        <w:rPr>
          <w:rFonts w:cs="Times New Roman"/>
          <w:sz w:val="22"/>
          <w:szCs w:val="22"/>
        </w:rPr>
        <w:t>SAILING INSTRUCTIONS</w:t>
      </w:r>
    </w:p>
    <w:p w:rsidR="0083405A" w:rsidRPr="00661DD8" w:rsidRDefault="00B23D40" w:rsidP="00DD0858">
      <w:pPr>
        <w:pStyle w:val="Heading1"/>
        <w:numPr>
          <w:ilvl w:val="0"/>
          <w:numId w:val="6"/>
        </w:numPr>
        <w:spacing w:line="240" w:lineRule="auto"/>
        <w:rPr>
          <w:rFonts w:cs="Times New Roman"/>
          <w:b w:val="0"/>
          <w:sz w:val="22"/>
          <w:szCs w:val="22"/>
        </w:rPr>
      </w:pPr>
      <w:r w:rsidRPr="00661DD8">
        <w:rPr>
          <w:rFonts w:cs="Times New Roman"/>
          <w:b w:val="0"/>
          <w:sz w:val="22"/>
          <w:szCs w:val="22"/>
        </w:rPr>
        <w:t>5.1</w:t>
      </w:r>
      <w:r w:rsidR="00125B52" w:rsidRPr="00661DD8">
        <w:rPr>
          <w:rFonts w:cs="Times New Roman"/>
          <w:b w:val="0"/>
          <w:sz w:val="22"/>
          <w:szCs w:val="22"/>
        </w:rPr>
        <w:t xml:space="preserve"> </w:t>
      </w:r>
      <w:r w:rsidRPr="00661DD8">
        <w:rPr>
          <w:rFonts w:cs="Times New Roman"/>
          <w:b w:val="0"/>
          <w:sz w:val="22"/>
          <w:szCs w:val="22"/>
        </w:rPr>
        <w:t xml:space="preserve">   W</w:t>
      </w:r>
      <w:r w:rsidR="00125B52" w:rsidRPr="00661DD8">
        <w:rPr>
          <w:rFonts w:cs="Times New Roman"/>
          <w:b w:val="0"/>
          <w:sz w:val="22"/>
          <w:szCs w:val="22"/>
        </w:rPr>
        <w:t>ill be available</w:t>
      </w:r>
      <w:r w:rsidRPr="00661DD8">
        <w:rPr>
          <w:rFonts w:cs="Times New Roman"/>
          <w:b w:val="0"/>
          <w:sz w:val="22"/>
          <w:szCs w:val="22"/>
        </w:rPr>
        <w:t xml:space="preserve"> online</w:t>
      </w:r>
      <w:r w:rsidR="00AE1894">
        <w:rPr>
          <w:rFonts w:cs="Times New Roman"/>
          <w:b w:val="0"/>
          <w:sz w:val="22"/>
          <w:szCs w:val="22"/>
        </w:rPr>
        <w:t xml:space="preserve"> no later than May 1</w:t>
      </w:r>
      <w:r w:rsidR="00AE1894" w:rsidRPr="00AE1894">
        <w:rPr>
          <w:rFonts w:cs="Times New Roman"/>
          <w:b w:val="0"/>
          <w:sz w:val="22"/>
          <w:szCs w:val="22"/>
          <w:vertAlign w:val="superscript"/>
        </w:rPr>
        <w:t>st</w:t>
      </w:r>
      <w:r w:rsidR="00125B52" w:rsidRPr="00661DD8">
        <w:rPr>
          <w:rFonts w:cs="Times New Roman"/>
          <w:b w:val="0"/>
          <w:sz w:val="22"/>
          <w:szCs w:val="22"/>
        </w:rPr>
        <w:t xml:space="preserve">. </w:t>
      </w:r>
    </w:p>
    <w:p w:rsidR="0083405A" w:rsidRPr="00661DD8" w:rsidRDefault="00125B52" w:rsidP="00DD0858">
      <w:pPr>
        <w:pStyle w:val="Heading1"/>
        <w:numPr>
          <w:ilvl w:val="0"/>
          <w:numId w:val="6"/>
        </w:numPr>
        <w:spacing w:line="240" w:lineRule="auto"/>
        <w:rPr>
          <w:rFonts w:cs="Times New Roman"/>
          <w:sz w:val="22"/>
          <w:szCs w:val="22"/>
        </w:rPr>
      </w:pPr>
      <w:r w:rsidRPr="00661DD8">
        <w:rPr>
          <w:rFonts w:cs="Times New Roman"/>
          <w:sz w:val="22"/>
          <w:szCs w:val="22"/>
        </w:rPr>
        <w:t>VENUE</w:t>
      </w:r>
    </w:p>
    <w:p w:rsidR="00417E96" w:rsidRPr="00661DD8" w:rsidRDefault="00125B52" w:rsidP="00451B8D">
      <w:pPr>
        <w:pStyle w:val="Heading2"/>
      </w:pPr>
      <w:r w:rsidRPr="00661DD8">
        <w:t xml:space="preserve">The </w:t>
      </w:r>
      <w:r w:rsidR="00B23D40" w:rsidRPr="00661DD8">
        <w:t>Starting A</w:t>
      </w:r>
      <w:r w:rsidRPr="00661DD8">
        <w:t>rea is in the general vicinity of Horseshoe Reef</w:t>
      </w:r>
      <w:r w:rsidR="00B23D40" w:rsidRPr="00661DD8">
        <w:t>.</w:t>
      </w:r>
    </w:p>
    <w:p w:rsidR="0083405A" w:rsidRPr="00661DD8" w:rsidRDefault="00125B52" w:rsidP="00451B8D">
      <w:pPr>
        <w:pStyle w:val="Heading2"/>
      </w:pPr>
      <w:r w:rsidRPr="00661DD8">
        <w:t xml:space="preserve">Courses </w:t>
      </w:r>
      <w:r w:rsidR="00417E96" w:rsidRPr="00661DD8">
        <w:t>will</w:t>
      </w:r>
      <w:r w:rsidRPr="00661DD8">
        <w:t xml:space="preserve"> be sailed </w:t>
      </w:r>
      <w:r w:rsidR="00417E96" w:rsidRPr="00661DD8">
        <w:t xml:space="preserve">within </w:t>
      </w:r>
      <w:r w:rsidRPr="00661DD8">
        <w:t>Fishers Island</w:t>
      </w:r>
      <w:r w:rsidR="00360E51" w:rsidRPr="00661DD8">
        <w:t xml:space="preserve"> Sound</w:t>
      </w:r>
      <w:r w:rsidRPr="00661DD8">
        <w:t>.</w:t>
      </w:r>
    </w:p>
    <w:p w:rsidR="0083405A" w:rsidRPr="00661DD8" w:rsidRDefault="00125B52" w:rsidP="00DD0858">
      <w:pPr>
        <w:pStyle w:val="Heading1"/>
        <w:numPr>
          <w:ilvl w:val="0"/>
          <w:numId w:val="6"/>
        </w:numPr>
        <w:spacing w:line="240" w:lineRule="auto"/>
        <w:rPr>
          <w:rFonts w:cs="Times New Roman"/>
          <w:sz w:val="22"/>
          <w:szCs w:val="22"/>
        </w:rPr>
      </w:pPr>
      <w:r w:rsidRPr="00661DD8">
        <w:rPr>
          <w:rFonts w:cs="Times New Roman"/>
          <w:sz w:val="22"/>
          <w:szCs w:val="22"/>
        </w:rPr>
        <w:t>SCORING</w:t>
      </w:r>
    </w:p>
    <w:p w:rsidR="0083405A" w:rsidRPr="00661DD8" w:rsidRDefault="00125B52" w:rsidP="00451B8D">
      <w:pPr>
        <w:pStyle w:val="Heading2"/>
      </w:pPr>
      <w:r w:rsidRPr="00661DD8">
        <w:t xml:space="preserve">The WNRS will </w:t>
      </w:r>
      <w:r w:rsidR="00FF1AE2" w:rsidRPr="00661DD8">
        <w:t>use</w:t>
      </w:r>
      <w:r w:rsidRPr="00661DD8">
        <w:t xml:space="preserve"> Time on Time Handicap</w:t>
      </w:r>
      <w:r w:rsidR="00360E51" w:rsidRPr="00661DD8">
        <w:t xml:space="preserve"> Factor</w:t>
      </w:r>
      <w:r w:rsidR="0083405A" w:rsidRPr="00661DD8">
        <w:t xml:space="preserve">. </w:t>
      </w:r>
      <w:r w:rsidR="00892FAD" w:rsidRPr="00661DD8">
        <w:t xml:space="preserve"> </w:t>
      </w:r>
      <w:r w:rsidR="0083405A" w:rsidRPr="00661DD8">
        <w:t>T</w:t>
      </w:r>
      <w:r w:rsidR="004A2B11" w:rsidRPr="00661DD8">
        <w:t>ime</w:t>
      </w:r>
      <w:r w:rsidR="00FF1AE2" w:rsidRPr="00661DD8">
        <w:t xml:space="preserve"> </w:t>
      </w:r>
      <w:r w:rsidR="0083405A" w:rsidRPr="00661DD8">
        <w:t>C</w:t>
      </w:r>
      <w:r w:rsidR="00892FAD" w:rsidRPr="00661DD8">
        <w:t xml:space="preserve">orrection </w:t>
      </w:r>
      <w:r w:rsidR="0083405A" w:rsidRPr="00661DD8">
        <w:t>F</w:t>
      </w:r>
      <w:r w:rsidR="00892FAD" w:rsidRPr="00661DD8">
        <w:t>actor (TCF)</w:t>
      </w:r>
      <w:r w:rsidR="0083405A" w:rsidRPr="00661DD8">
        <w:t xml:space="preserve"> = 650/550</w:t>
      </w:r>
      <w:r w:rsidR="00892FAD" w:rsidRPr="00661DD8">
        <w:t xml:space="preserve"> </w:t>
      </w:r>
      <w:r w:rsidR="0083405A" w:rsidRPr="00661DD8">
        <w:t>+</w:t>
      </w:r>
      <w:r w:rsidR="00892FAD" w:rsidRPr="00661DD8">
        <w:t xml:space="preserve"> </w:t>
      </w:r>
      <w:r w:rsidR="0083405A" w:rsidRPr="00661DD8">
        <w:t>PHRF.</w:t>
      </w:r>
    </w:p>
    <w:p w:rsidR="0083405A" w:rsidRPr="00661DD8" w:rsidRDefault="00125B52" w:rsidP="00451B8D">
      <w:pPr>
        <w:pStyle w:val="Heading2"/>
      </w:pPr>
      <w:r w:rsidRPr="00661DD8">
        <w:t xml:space="preserve">One </w:t>
      </w:r>
      <w:r w:rsidR="00DB4B0E" w:rsidRPr="00661DD8">
        <w:t xml:space="preserve">complete </w:t>
      </w:r>
      <w:r w:rsidRPr="00661DD8">
        <w:t xml:space="preserve">race </w:t>
      </w:r>
      <w:r w:rsidR="0083405A" w:rsidRPr="00661DD8">
        <w:t>constitute</w:t>
      </w:r>
      <w:r w:rsidR="00DB4B0E" w:rsidRPr="00661DD8">
        <w:t>s</w:t>
      </w:r>
      <w:r w:rsidR="0083405A" w:rsidRPr="00661DD8">
        <w:t xml:space="preserve"> </w:t>
      </w:r>
      <w:r w:rsidR="00DB4B0E" w:rsidRPr="00661DD8">
        <w:t>the</w:t>
      </w:r>
      <w:r w:rsidR="0083405A" w:rsidRPr="00661DD8">
        <w:t xml:space="preserve"> series.</w:t>
      </w:r>
    </w:p>
    <w:p w:rsidR="001D3D09" w:rsidRPr="00661DD8" w:rsidRDefault="000B5FA4" w:rsidP="00451B8D">
      <w:pPr>
        <w:pStyle w:val="Heading2"/>
      </w:pPr>
      <w:r w:rsidRPr="00661DD8">
        <w:rPr>
          <w:color w:val="000000"/>
        </w:rPr>
        <w:t>For Individual S</w:t>
      </w:r>
      <w:r w:rsidR="009013DE" w:rsidRPr="00661DD8">
        <w:rPr>
          <w:color w:val="000000"/>
        </w:rPr>
        <w:t>eries:</w:t>
      </w:r>
      <w:r w:rsidR="00892FAD" w:rsidRPr="00661DD8">
        <w:rPr>
          <w:color w:val="000000"/>
        </w:rPr>
        <w:t xml:space="preserve"> </w:t>
      </w:r>
      <w:r w:rsidR="00360E51" w:rsidRPr="00661DD8">
        <w:t>8</w:t>
      </w:r>
      <w:r w:rsidR="000D735C" w:rsidRPr="00661DD8">
        <w:t xml:space="preserve"> </w:t>
      </w:r>
      <w:r w:rsidR="00360E51" w:rsidRPr="00661DD8">
        <w:t>races scored – count 6</w:t>
      </w:r>
      <w:r w:rsidR="00821190" w:rsidRPr="00661DD8">
        <w:t>;</w:t>
      </w:r>
      <w:r w:rsidR="009013DE" w:rsidRPr="00661DD8">
        <w:t xml:space="preserve"> </w:t>
      </w:r>
      <w:r w:rsidR="00360E51" w:rsidRPr="00661DD8">
        <w:t xml:space="preserve">6-7 races scored – count </w:t>
      </w:r>
      <w:r w:rsidR="009013DE" w:rsidRPr="00661DD8">
        <w:t>5</w:t>
      </w:r>
      <w:r w:rsidR="00360E51" w:rsidRPr="00661DD8">
        <w:t>;</w:t>
      </w:r>
      <w:r w:rsidR="009013DE" w:rsidRPr="00661DD8">
        <w:t xml:space="preserve"> 5 or less</w:t>
      </w:r>
      <w:r w:rsidR="001D3D09" w:rsidRPr="00661DD8">
        <w:t xml:space="preserve"> </w:t>
      </w:r>
      <w:r w:rsidR="00360E51" w:rsidRPr="00661DD8">
        <w:t xml:space="preserve">races </w:t>
      </w:r>
      <w:r w:rsidR="00821190" w:rsidRPr="00661DD8">
        <w:t>scored-</w:t>
      </w:r>
      <w:r w:rsidR="001D3D09" w:rsidRPr="00661DD8">
        <w:t>count all.</w:t>
      </w:r>
    </w:p>
    <w:p w:rsidR="001D3D09" w:rsidRPr="00661DD8" w:rsidRDefault="001D3D09" w:rsidP="00451B8D">
      <w:pPr>
        <w:pStyle w:val="Heading2"/>
      </w:pPr>
      <w:r w:rsidRPr="00661DD8">
        <w:t xml:space="preserve">For the </w:t>
      </w:r>
      <w:r w:rsidR="000B5FA4" w:rsidRPr="00661DD8">
        <w:t>Entire Series</w:t>
      </w:r>
      <w:r w:rsidR="009013DE" w:rsidRPr="00661DD8">
        <w:t>:</w:t>
      </w:r>
      <w:r w:rsidRPr="00661DD8">
        <w:t xml:space="preserve"> </w:t>
      </w:r>
      <w:r w:rsidR="00D91874" w:rsidRPr="00661DD8">
        <w:t>15-</w:t>
      </w:r>
      <w:r w:rsidR="00485229">
        <w:t>16</w:t>
      </w:r>
      <w:r w:rsidR="009013DE" w:rsidRPr="00661DD8">
        <w:t xml:space="preserve"> races</w:t>
      </w:r>
      <w:r w:rsidR="00360E51" w:rsidRPr="00661DD8">
        <w:t xml:space="preserve"> </w:t>
      </w:r>
      <w:r w:rsidR="00D91874" w:rsidRPr="00661DD8">
        <w:t xml:space="preserve">scored </w:t>
      </w:r>
      <w:r w:rsidR="00360E51" w:rsidRPr="00661DD8">
        <w:t>–</w:t>
      </w:r>
      <w:r w:rsidRPr="00661DD8">
        <w:t xml:space="preserve"> </w:t>
      </w:r>
      <w:r w:rsidR="009013DE" w:rsidRPr="00661DD8">
        <w:t>count</w:t>
      </w:r>
      <w:r w:rsidR="00360E51" w:rsidRPr="00661DD8">
        <w:t xml:space="preserve"> 12</w:t>
      </w:r>
      <w:r w:rsidR="00D91874" w:rsidRPr="00661DD8">
        <w:t>;</w:t>
      </w:r>
      <w:r w:rsidR="009013DE" w:rsidRPr="00661DD8">
        <w:t xml:space="preserve"> </w:t>
      </w:r>
      <w:r w:rsidR="00821190" w:rsidRPr="00661DD8">
        <w:t>11</w:t>
      </w:r>
      <w:r w:rsidR="00D91874" w:rsidRPr="00661DD8">
        <w:t>–</w:t>
      </w:r>
      <w:r w:rsidRPr="00661DD8">
        <w:t>14</w:t>
      </w:r>
      <w:r w:rsidR="00D91874" w:rsidRPr="00661DD8">
        <w:t xml:space="preserve"> races</w:t>
      </w:r>
      <w:r w:rsidRPr="00661DD8">
        <w:t xml:space="preserve"> </w:t>
      </w:r>
      <w:r w:rsidR="00821190" w:rsidRPr="00661DD8">
        <w:t>scored – count 10;</w:t>
      </w:r>
      <w:r w:rsidR="009013DE" w:rsidRPr="00661DD8">
        <w:t xml:space="preserve"> </w:t>
      </w:r>
      <w:r w:rsidR="00661DD8">
        <w:rPr>
          <w:u w:val="single"/>
        </w:rPr>
        <w:t>&lt;</w:t>
      </w:r>
      <w:r w:rsidR="00661DD8">
        <w:t xml:space="preserve"> 10</w:t>
      </w:r>
      <w:r w:rsidR="009013DE" w:rsidRPr="00661DD8">
        <w:t xml:space="preserve"> </w:t>
      </w:r>
      <w:r w:rsidR="00821190" w:rsidRPr="00661DD8">
        <w:t>races scored</w:t>
      </w:r>
      <w:r w:rsidR="00661DD8">
        <w:t xml:space="preserve"> </w:t>
      </w:r>
      <w:r w:rsidR="00821190" w:rsidRPr="00661DD8">
        <w:t>-</w:t>
      </w:r>
      <w:r w:rsidR="00661DD8">
        <w:t xml:space="preserve"> </w:t>
      </w:r>
      <w:r w:rsidR="009013DE" w:rsidRPr="00661DD8">
        <w:t>count all.</w:t>
      </w:r>
    </w:p>
    <w:p w:rsidR="0083405A" w:rsidRPr="00661DD8" w:rsidRDefault="00125B52" w:rsidP="00451B8D">
      <w:pPr>
        <w:pStyle w:val="Heading2"/>
      </w:pPr>
      <w:r w:rsidRPr="00661DD8">
        <w:t>For a race to be counted toward the Salle Evelyn Best in Fleet Award, e</w:t>
      </w:r>
      <w:r w:rsidR="008A3460">
        <w:t>ach</w:t>
      </w:r>
      <w:r w:rsidRPr="00661DD8">
        <w:t xml:space="preserve"> class mus</w:t>
      </w:r>
      <w:r w:rsidR="0083405A" w:rsidRPr="00661DD8">
        <w:t>t record a finish in that race.</w:t>
      </w:r>
    </w:p>
    <w:p w:rsidR="0083405A" w:rsidRPr="00661DD8" w:rsidRDefault="00FF1AE2" w:rsidP="00451B8D">
      <w:pPr>
        <w:pStyle w:val="Heading2"/>
      </w:pPr>
      <w:r w:rsidRPr="00661DD8">
        <w:t>Boats</w:t>
      </w:r>
      <w:r w:rsidR="00125B52" w:rsidRPr="00661DD8">
        <w:t xml:space="preserve"> scored DNC will receive a score equal to the number of</w:t>
      </w:r>
      <w:r w:rsidRPr="00661DD8">
        <w:t xml:space="preserve"> </w:t>
      </w:r>
      <w:r w:rsidR="00821190" w:rsidRPr="00661DD8">
        <w:t xml:space="preserve">Individual </w:t>
      </w:r>
      <w:r w:rsidRPr="00661DD8">
        <w:t>Series</w:t>
      </w:r>
      <w:r w:rsidR="00125B52" w:rsidRPr="00661DD8">
        <w:t xml:space="preserve"> </w:t>
      </w:r>
      <w:r w:rsidR="001D3D09" w:rsidRPr="00661DD8">
        <w:t>entries</w:t>
      </w:r>
      <w:r w:rsidR="00125B52" w:rsidRPr="00661DD8">
        <w:t xml:space="preserve"> in Class plus one.</w:t>
      </w:r>
    </w:p>
    <w:p w:rsidR="008A3460" w:rsidRDefault="00125B52" w:rsidP="008A3460">
      <w:pPr>
        <w:pStyle w:val="Heading1"/>
        <w:numPr>
          <w:ilvl w:val="0"/>
          <w:numId w:val="6"/>
        </w:numPr>
        <w:spacing w:line="240" w:lineRule="auto"/>
        <w:rPr>
          <w:rFonts w:cs="Times New Roman"/>
          <w:sz w:val="22"/>
          <w:szCs w:val="22"/>
        </w:rPr>
      </w:pPr>
      <w:r w:rsidRPr="00661DD8">
        <w:rPr>
          <w:rFonts w:cs="Times New Roman"/>
          <w:sz w:val="22"/>
          <w:szCs w:val="22"/>
        </w:rPr>
        <w:t>HANDICAP ADJUSTMENTS</w:t>
      </w:r>
    </w:p>
    <w:p w:rsidR="004F0F53" w:rsidRPr="008A3460" w:rsidRDefault="00A71599" w:rsidP="00451B8D">
      <w:pPr>
        <w:pStyle w:val="Heading2"/>
        <w:rPr>
          <w:szCs w:val="22"/>
        </w:rPr>
      </w:pPr>
      <w:r w:rsidRPr="008A3460">
        <w:t>Based on results of the Spring Series, the following adjustments will be applied to Summer Series handicaps</w:t>
      </w:r>
      <w:r w:rsidR="004F0F53" w:rsidRPr="008A3460">
        <w:t>:</w:t>
      </w:r>
    </w:p>
    <w:p w:rsidR="000D735C" w:rsidRPr="008A3460" w:rsidRDefault="004F0F53" w:rsidP="008A346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A3460">
        <w:rPr>
          <w:rFonts w:ascii="Times New Roman" w:hAnsi="Times New Roman" w:cs="Times New Roman"/>
        </w:rPr>
        <w:t xml:space="preserve">Spring </w:t>
      </w:r>
      <w:r w:rsidR="00A71599" w:rsidRPr="008A3460">
        <w:rPr>
          <w:rFonts w:ascii="Times New Roman" w:hAnsi="Times New Roman" w:cs="Times New Roman"/>
        </w:rPr>
        <w:t>Series 1</w:t>
      </w:r>
      <w:r w:rsidR="00A71599" w:rsidRPr="008A3460">
        <w:rPr>
          <w:rFonts w:ascii="Times New Roman" w:hAnsi="Times New Roman" w:cs="Times New Roman"/>
          <w:vertAlign w:val="superscript"/>
        </w:rPr>
        <w:t>st</w:t>
      </w:r>
      <w:r w:rsidR="00A71599" w:rsidRPr="008A3460">
        <w:rPr>
          <w:rFonts w:ascii="Times New Roman" w:hAnsi="Times New Roman" w:cs="Times New Roman"/>
        </w:rPr>
        <w:t xml:space="preserve"> Place (in class) = PHRF-30; 2</w:t>
      </w:r>
      <w:r w:rsidR="00A71599" w:rsidRPr="008A3460">
        <w:rPr>
          <w:rFonts w:ascii="Times New Roman" w:hAnsi="Times New Roman" w:cs="Times New Roman"/>
          <w:vertAlign w:val="superscript"/>
        </w:rPr>
        <w:t>nd</w:t>
      </w:r>
      <w:r w:rsidR="00A71599" w:rsidRPr="008A3460">
        <w:rPr>
          <w:rFonts w:ascii="Times New Roman" w:hAnsi="Times New Roman" w:cs="Times New Roman"/>
        </w:rPr>
        <w:t xml:space="preserve"> Place (in class) = PHRF-20; 3</w:t>
      </w:r>
      <w:r w:rsidR="00A71599" w:rsidRPr="008A3460">
        <w:rPr>
          <w:rFonts w:ascii="Times New Roman" w:hAnsi="Times New Roman" w:cs="Times New Roman"/>
          <w:vertAlign w:val="superscript"/>
        </w:rPr>
        <w:t>rd</w:t>
      </w:r>
      <w:r w:rsidR="00A71599" w:rsidRPr="008A3460">
        <w:rPr>
          <w:rFonts w:ascii="Times New Roman" w:hAnsi="Times New Roman" w:cs="Times New Roman"/>
        </w:rPr>
        <w:t xml:space="preserve"> Place (in class) = PHRF-10.     </w:t>
      </w:r>
      <w:r w:rsidR="000D735C" w:rsidRPr="008A3460">
        <w:rPr>
          <w:rFonts w:ascii="Times New Roman" w:hAnsi="Times New Roman" w:cs="Times New Roman"/>
        </w:rPr>
        <w:t xml:space="preserve"> </w:t>
      </w:r>
    </w:p>
    <w:p w:rsidR="00451B8D" w:rsidRDefault="00FF1AE2" w:rsidP="00451B8D">
      <w:pPr>
        <w:pStyle w:val="Heading1"/>
        <w:numPr>
          <w:ilvl w:val="0"/>
          <w:numId w:val="6"/>
        </w:numPr>
        <w:spacing w:line="240" w:lineRule="auto"/>
        <w:rPr>
          <w:rFonts w:cs="Times New Roman"/>
          <w:caps/>
          <w:sz w:val="22"/>
          <w:szCs w:val="22"/>
        </w:rPr>
      </w:pPr>
      <w:r w:rsidRPr="00661DD8">
        <w:rPr>
          <w:rFonts w:cs="Times New Roman"/>
          <w:caps/>
          <w:sz w:val="22"/>
          <w:szCs w:val="22"/>
        </w:rPr>
        <w:t>communications</w:t>
      </w:r>
    </w:p>
    <w:p w:rsidR="00FF1AE2" w:rsidRPr="00451B8D" w:rsidRDefault="00FF1AE2" w:rsidP="00451B8D">
      <w:pPr>
        <w:pStyle w:val="Heading2"/>
        <w:rPr>
          <w:rFonts w:cs="Times New Roman"/>
          <w:caps/>
          <w:szCs w:val="22"/>
        </w:rPr>
      </w:pPr>
      <w:r w:rsidRPr="00661DD8">
        <w:t>The Race Committee will broadcast on VHF Ch. 01A.</w:t>
      </w:r>
    </w:p>
    <w:p w:rsidR="00FF1AE2" w:rsidRPr="00661DD8" w:rsidRDefault="00FF1AE2" w:rsidP="00451B8D">
      <w:pPr>
        <w:pStyle w:val="Heading2"/>
      </w:pPr>
      <w:r w:rsidRPr="00661DD8">
        <w:t xml:space="preserve">Any changes will be posted </w:t>
      </w:r>
      <w:r w:rsidR="00DF700C" w:rsidRPr="00661DD8">
        <w:t>to</w:t>
      </w:r>
      <w:r w:rsidRPr="00661DD8">
        <w:t xml:space="preserve"> the </w:t>
      </w:r>
      <w:r w:rsidR="00DF700C" w:rsidRPr="00661DD8">
        <w:t>o</w:t>
      </w:r>
      <w:r w:rsidR="00824AC9" w:rsidRPr="00661DD8">
        <w:t xml:space="preserve">nline </w:t>
      </w:r>
      <w:r w:rsidRPr="00661DD8">
        <w:t>Notice Board</w:t>
      </w:r>
      <w:r w:rsidR="00824AC9" w:rsidRPr="00661DD8">
        <w:t>.</w:t>
      </w:r>
    </w:p>
    <w:p w:rsidR="0083405A" w:rsidRPr="00661DD8" w:rsidRDefault="00451B8D" w:rsidP="00DD0858">
      <w:pPr>
        <w:pStyle w:val="Heading1"/>
        <w:numPr>
          <w:ilvl w:val="0"/>
          <w:numId w:val="6"/>
        </w:num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INFORMATION</w:t>
      </w:r>
    </w:p>
    <w:p w:rsidR="00E4502A" w:rsidRPr="00DD0858" w:rsidRDefault="00451B8D" w:rsidP="006A69DB">
      <w:pPr>
        <w:pStyle w:val="Heading2"/>
      </w:pPr>
      <w:r>
        <w:t xml:space="preserve">Contact </w:t>
      </w:r>
      <w:r w:rsidR="00892FAD" w:rsidRPr="00DD0858">
        <w:t xml:space="preserve">Bob Austin-LaFrance, </w:t>
      </w:r>
      <w:r w:rsidR="00824AC9" w:rsidRPr="00451B8D">
        <w:rPr>
          <w:rFonts w:cs="Times New Roman"/>
        </w:rPr>
        <w:t>Email</w:t>
      </w:r>
      <w:r w:rsidR="00FF1AE2" w:rsidRPr="00451B8D">
        <w:rPr>
          <w:rFonts w:cs="Times New Roman"/>
        </w:rPr>
        <w:t xml:space="preserve">: </w:t>
      </w:r>
      <w:hyperlink r:id="rId8" w:history="1">
        <w:r w:rsidRPr="00451B8D">
          <w:rPr>
            <w:rStyle w:val="Hyperlink"/>
            <w:rFonts w:cs="Times New Roman"/>
          </w:rPr>
          <w:t>rjaustinlafrance@gmail.com</w:t>
        </w:r>
      </w:hyperlink>
      <w:r w:rsidR="00FF1AE2" w:rsidRPr="00451B8D">
        <w:rPr>
          <w:rFonts w:cs="Times New Roman"/>
        </w:rPr>
        <w:t xml:space="preserve"> </w:t>
      </w:r>
      <w:r w:rsidR="00125B52" w:rsidRPr="00451B8D">
        <w:rPr>
          <w:rFonts w:cs="Times New Roman"/>
        </w:rPr>
        <w:t xml:space="preserve"> </w:t>
      </w:r>
      <w:r w:rsidR="00FF1AE2" w:rsidRPr="00451B8D">
        <w:rPr>
          <w:rFonts w:cs="Times New Roman"/>
        </w:rPr>
        <w:t xml:space="preserve">or </w:t>
      </w:r>
      <w:r w:rsidR="00B33719" w:rsidRPr="00DD0858">
        <w:t>Cell: (860) 912-6940</w:t>
      </w:r>
      <w:r>
        <w:t>.</w:t>
      </w:r>
    </w:p>
    <w:p w:rsidR="00FF1AE2" w:rsidRPr="00661DD8" w:rsidRDefault="00FF1AE2" w:rsidP="00661DD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F1AE2" w:rsidRPr="00661DD8" w:rsidSect="00274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4A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8C59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3B6E01"/>
    <w:multiLevelType w:val="hybridMultilevel"/>
    <w:tmpl w:val="B9DA77E6"/>
    <w:lvl w:ilvl="0" w:tplc="798EAE80">
      <w:start w:val="1"/>
      <w:numFmt w:val="decimal"/>
      <w:lvlText w:val=".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853F6"/>
    <w:multiLevelType w:val="multilevel"/>
    <w:tmpl w:val="E6D4D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6F709F"/>
    <w:multiLevelType w:val="multilevel"/>
    <w:tmpl w:val="49DA97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622EB2"/>
    <w:multiLevelType w:val="hybridMultilevel"/>
    <w:tmpl w:val="3536BDE2"/>
    <w:lvl w:ilvl="0" w:tplc="6C9043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52"/>
    <w:rsid w:val="00071C1F"/>
    <w:rsid w:val="000B0317"/>
    <w:rsid w:val="000B4670"/>
    <w:rsid w:val="000B5FA4"/>
    <w:rsid w:val="000D735C"/>
    <w:rsid w:val="000E6850"/>
    <w:rsid w:val="00122D39"/>
    <w:rsid w:val="00125B52"/>
    <w:rsid w:val="001411E5"/>
    <w:rsid w:val="00193EE4"/>
    <w:rsid w:val="001D3D09"/>
    <w:rsid w:val="00204A11"/>
    <w:rsid w:val="00261155"/>
    <w:rsid w:val="00274B44"/>
    <w:rsid w:val="002841CF"/>
    <w:rsid w:val="00360E51"/>
    <w:rsid w:val="00417E96"/>
    <w:rsid w:val="00451B8D"/>
    <w:rsid w:val="004823A6"/>
    <w:rsid w:val="00485229"/>
    <w:rsid w:val="004A2B11"/>
    <w:rsid w:val="004E785A"/>
    <w:rsid w:val="004F0F53"/>
    <w:rsid w:val="0063283E"/>
    <w:rsid w:val="00654300"/>
    <w:rsid w:val="00661DD8"/>
    <w:rsid w:val="006874C9"/>
    <w:rsid w:val="006A69DB"/>
    <w:rsid w:val="006D18B6"/>
    <w:rsid w:val="006D6BE7"/>
    <w:rsid w:val="00725EDE"/>
    <w:rsid w:val="00776841"/>
    <w:rsid w:val="00791B50"/>
    <w:rsid w:val="007A172B"/>
    <w:rsid w:val="00821190"/>
    <w:rsid w:val="008239B2"/>
    <w:rsid w:val="00824AC9"/>
    <w:rsid w:val="00825D9E"/>
    <w:rsid w:val="0083405A"/>
    <w:rsid w:val="00892FAD"/>
    <w:rsid w:val="008A3460"/>
    <w:rsid w:val="008D43C4"/>
    <w:rsid w:val="008E5159"/>
    <w:rsid w:val="009009E4"/>
    <w:rsid w:val="009013DE"/>
    <w:rsid w:val="00A71599"/>
    <w:rsid w:val="00AB6E42"/>
    <w:rsid w:val="00AE1894"/>
    <w:rsid w:val="00B23D40"/>
    <w:rsid w:val="00B33719"/>
    <w:rsid w:val="00B80CFA"/>
    <w:rsid w:val="00BF6942"/>
    <w:rsid w:val="00C93CD8"/>
    <w:rsid w:val="00CE78F2"/>
    <w:rsid w:val="00D72A0C"/>
    <w:rsid w:val="00D91874"/>
    <w:rsid w:val="00DA6306"/>
    <w:rsid w:val="00DB4B0E"/>
    <w:rsid w:val="00DD0858"/>
    <w:rsid w:val="00DD68F2"/>
    <w:rsid w:val="00DF700C"/>
    <w:rsid w:val="00E4502A"/>
    <w:rsid w:val="00F30FAF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17381-F981-4815-B433-26E1F6A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3A6"/>
    <w:pPr>
      <w:keepNext/>
      <w:keepLines/>
      <w:numPr>
        <w:numId w:val="5"/>
      </w:numPr>
      <w:spacing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1B8D"/>
    <w:pPr>
      <w:keepNext/>
      <w:keepLines/>
      <w:numPr>
        <w:ilvl w:val="1"/>
        <w:numId w:val="6"/>
      </w:numPr>
      <w:spacing w:after="0"/>
      <w:ind w:left="936" w:hanging="576"/>
      <w:outlineLvl w:val="1"/>
    </w:pPr>
    <w:rPr>
      <w:rFonts w:ascii="Times New Roman" w:eastAsiaTheme="majorEastAsia" w:hAnsi="Times New Roman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B11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B1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B1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B1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B1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B1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B1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23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1B8D"/>
    <w:rPr>
      <w:rFonts w:ascii="Times New Roman" w:eastAsiaTheme="majorEastAsia" w:hAnsi="Times New Roman" w:cstheme="majorBidi"/>
      <w:bCs/>
      <w:szCs w:val="26"/>
    </w:rPr>
  </w:style>
  <w:style w:type="paragraph" w:styleId="ListParagraph">
    <w:name w:val="List Paragraph"/>
    <w:basedOn w:val="Normal"/>
    <w:uiPriority w:val="34"/>
    <w:qFormat/>
    <w:rsid w:val="006543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A2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B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B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B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B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B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austinlafra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dhe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dhead.org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austinlafran</dc:creator>
  <cp:lastModifiedBy>9105</cp:lastModifiedBy>
  <cp:revision>4</cp:revision>
  <cp:lastPrinted>2014-03-03T22:04:00Z</cp:lastPrinted>
  <dcterms:created xsi:type="dcterms:W3CDTF">2018-03-26T18:22:00Z</dcterms:created>
  <dcterms:modified xsi:type="dcterms:W3CDTF">2018-03-28T18:04:00Z</dcterms:modified>
</cp:coreProperties>
</file>